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15" w:rsidRDefault="00474A15" w:rsidP="00474A15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10. 12. 2024</w:t>
      </w:r>
    </w:p>
    <w:p w:rsidR="00FE4A77" w:rsidRPr="00E7381F" w:rsidRDefault="00474A15" w:rsidP="00474A1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Přítomni</w:t>
      </w:r>
      <w:r w:rsidR="00FE4A77" w:rsidRPr="00E7381F">
        <w:rPr>
          <w:rFonts w:asciiTheme="minorHAnsi" w:hAnsiTheme="minorHAnsi"/>
          <w:u w:val="single"/>
        </w:rPr>
        <w:t>:</w:t>
      </w:r>
      <w:r>
        <w:rPr>
          <w:rFonts w:asciiTheme="minorHAnsi" w:hAnsiTheme="minorHAnsi"/>
        </w:rPr>
        <w:t xml:space="preserve"> </w:t>
      </w:r>
      <w:r w:rsidR="00BD4511" w:rsidRPr="00E7381F">
        <w:rPr>
          <w:rFonts w:asciiTheme="minorHAnsi" w:hAnsiTheme="minorHAnsi"/>
        </w:rPr>
        <w:t xml:space="preserve">paní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  <w:r w:rsidR="00A674F0">
        <w:rPr>
          <w:rFonts w:asciiTheme="minorHAnsi" w:hAnsiTheme="minorHAnsi"/>
        </w:rPr>
        <w:t xml:space="preserve">                    </w:t>
      </w:r>
    </w:p>
    <w:p w:rsidR="00F44749" w:rsidRPr="00474A15" w:rsidRDefault="00F44749" w:rsidP="00F96F13">
      <w:pPr>
        <w:spacing w:after="0"/>
        <w:rPr>
          <w:rFonts w:asciiTheme="minorHAnsi" w:hAnsiTheme="minorHAnsi"/>
          <w:sz w:val="29"/>
          <w:szCs w:val="29"/>
          <w:vertAlign w:val="subscript"/>
        </w:rPr>
      </w:pPr>
      <w:r w:rsidRPr="00474A15">
        <w:rPr>
          <w:rFonts w:asciiTheme="minorHAnsi" w:hAnsiTheme="minorHAnsi"/>
          <w:b/>
          <w:sz w:val="29"/>
          <w:szCs w:val="29"/>
        </w:rPr>
        <w:t>ad 1)</w:t>
      </w:r>
      <w:r w:rsidR="00F96F13" w:rsidRPr="00474A15">
        <w:rPr>
          <w:rFonts w:asciiTheme="minorHAnsi" w:hAnsiTheme="minorHAnsi"/>
          <w:sz w:val="29"/>
          <w:szCs w:val="29"/>
        </w:rPr>
        <w:t xml:space="preserve"> </w:t>
      </w:r>
      <w:r w:rsidRPr="00474A15">
        <w:rPr>
          <w:rFonts w:asciiTheme="minorHAnsi" w:hAnsiTheme="minorHAnsi"/>
          <w:sz w:val="29"/>
          <w:szCs w:val="29"/>
        </w:rPr>
        <w:t xml:space="preserve">- ZO schválilo došlé faktury od posledního zasedání </w:t>
      </w:r>
      <w:r w:rsidRPr="00474A15">
        <w:rPr>
          <w:rFonts w:asciiTheme="minorHAnsi" w:hAnsiTheme="minorHAnsi" w:cs="Arial"/>
          <w:sz w:val="29"/>
          <w:szCs w:val="29"/>
        </w:rPr>
        <w:t xml:space="preserve">(vč. DPH): </w:t>
      </w:r>
      <w:r w:rsidR="0071325D" w:rsidRPr="00474A15">
        <w:rPr>
          <w:rFonts w:asciiTheme="minorHAnsi" w:hAnsiTheme="minorHAnsi" w:cs="Arial"/>
          <w:sz w:val="29"/>
          <w:szCs w:val="29"/>
        </w:rPr>
        <w:t>Jaroslav Stránský</w:t>
      </w:r>
      <w:r w:rsidRPr="00474A15">
        <w:rPr>
          <w:rFonts w:asciiTheme="minorHAnsi" w:hAnsiTheme="minorHAnsi" w:cs="Arial"/>
          <w:sz w:val="29"/>
          <w:szCs w:val="29"/>
        </w:rPr>
        <w:t xml:space="preserve"> – </w:t>
      </w:r>
      <w:r w:rsidR="0071325D" w:rsidRPr="00474A15">
        <w:rPr>
          <w:rFonts w:asciiTheme="minorHAnsi" w:hAnsiTheme="minorHAnsi" w:cs="Arial"/>
          <w:sz w:val="29"/>
          <w:szCs w:val="29"/>
        </w:rPr>
        <w:t>autobusová doprava na plavání ZŠ+MŠ = 19</w:t>
      </w:r>
      <w:r w:rsidR="00A33326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71325D" w:rsidRPr="00474A15">
        <w:rPr>
          <w:rFonts w:asciiTheme="minorHAnsi" w:hAnsiTheme="minorHAnsi" w:cs="Arial"/>
          <w:sz w:val="29"/>
          <w:szCs w:val="29"/>
        </w:rPr>
        <w:t>200</w:t>
      </w:r>
      <w:r w:rsidRPr="00474A15">
        <w:rPr>
          <w:rFonts w:asciiTheme="minorHAnsi" w:hAnsiTheme="minorHAnsi" w:cs="Arial"/>
          <w:sz w:val="29"/>
          <w:szCs w:val="29"/>
        </w:rPr>
        <w:t xml:space="preserve"> Kč, </w:t>
      </w:r>
      <w:r w:rsidR="0071325D" w:rsidRPr="00474A15">
        <w:rPr>
          <w:rFonts w:asciiTheme="minorHAnsi" w:hAnsiTheme="minorHAnsi" w:cs="Arial"/>
          <w:sz w:val="29"/>
          <w:szCs w:val="29"/>
        </w:rPr>
        <w:t>Stará Dáma</w:t>
      </w:r>
      <w:r w:rsidR="00D55439" w:rsidRPr="00474A15">
        <w:rPr>
          <w:rFonts w:asciiTheme="minorHAnsi" w:hAnsiTheme="minorHAnsi" w:cs="Arial"/>
          <w:sz w:val="29"/>
          <w:szCs w:val="29"/>
        </w:rPr>
        <w:t xml:space="preserve"> s.r.o.</w:t>
      </w:r>
      <w:r w:rsidR="00765F19" w:rsidRPr="00474A15">
        <w:rPr>
          <w:rFonts w:asciiTheme="minorHAnsi" w:hAnsiTheme="minorHAnsi" w:cs="Arial"/>
          <w:sz w:val="29"/>
          <w:szCs w:val="29"/>
        </w:rPr>
        <w:t xml:space="preserve"> </w:t>
      </w:r>
      <w:r w:rsidRPr="00474A15">
        <w:rPr>
          <w:rFonts w:asciiTheme="minorHAnsi" w:hAnsiTheme="minorHAnsi" w:cs="Arial"/>
          <w:sz w:val="29"/>
          <w:szCs w:val="29"/>
        </w:rPr>
        <w:t xml:space="preserve">– </w:t>
      </w:r>
      <w:r w:rsidR="00D55439" w:rsidRPr="00474A15">
        <w:rPr>
          <w:rFonts w:asciiTheme="minorHAnsi" w:hAnsiTheme="minorHAnsi" w:cs="Arial"/>
          <w:sz w:val="29"/>
          <w:szCs w:val="29"/>
        </w:rPr>
        <w:t>nákup zboží na rozsvícení vánočního stromu</w:t>
      </w:r>
      <w:r w:rsidR="00A33326" w:rsidRPr="00474A15">
        <w:rPr>
          <w:rFonts w:asciiTheme="minorHAnsi" w:hAnsiTheme="minorHAnsi" w:cs="Arial"/>
          <w:sz w:val="29"/>
          <w:szCs w:val="29"/>
        </w:rPr>
        <w:t xml:space="preserve"> </w:t>
      </w:r>
      <w:r w:rsidRPr="00474A15">
        <w:rPr>
          <w:rFonts w:asciiTheme="minorHAnsi" w:hAnsiTheme="minorHAnsi" w:cs="Arial"/>
          <w:sz w:val="29"/>
          <w:szCs w:val="29"/>
        </w:rPr>
        <w:t xml:space="preserve">= </w:t>
      </w:r>
      <w:r w:rsidR="00D55439" w:rsidRPr="00474A15">
        <w:rPr>
          <w:rFonts w:asciiTheme="minorHAnsi" w:hAnsiTheme="minorHAnsi" w:cs="Arial"/>
          <w:sz w:val="29"/>
          <w:szCs w:val="29"/>
        </w:rPr>
        <w:t>3</w:t>
      </w:r>
      <w:r w:rsidR="008B4FD6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D55439" w:rsidRPr="00474A15">
        <w:rPr>
          <w:rFonts w:asciiTheme="minorHAnsi" w:hAnsiTheme="minorHAnsi" w:cs="Arial"/>
          <w:sz w:val="29"/>
          <w:szCs w:val="29"/>
        </w:rPr>
        <w:t>010</w:t>
      </w:r>
      <w:r w:rsidRPr="00474A15">
        <w:rPr>
          <w:rFonts w:asciiTheme="minorHAnsi" w:hAnsiTheme="minorHAnsi" w:cs="Arial"/>
          <w:sz w:val="29"/>
          <w:szCs w:val="29"/>
        </w:rPr>
        <w:t xml:space="preserve"> Kč, </w:t>
      </w:r>
      <w:r w:rsidR="00D55439" w:rsidRPr="00474A15">
        <w:rPr>
          <w:rFonts w:asciiTheme="minorHAnsi" w:hAnsiTheme="minorHAnsi" w:cs="Arial"/>
          <w:sz w:val="29"/>
          <w:szCs w:val="29"/>
        </w:rPr>
        <w:t>Tiskárna – Vosáhlo s.r.o.</w:t>
      </w:r>
      <w:r w:rsidRPr="00474A15">
        <w:rPr>
          <w:rFonts w:asciiTheme="minorHAnsi" w:hAnsiTheme="minorHAnsi" w:cs="Arial"/>
          <w:sz w:val="29"/>
          <w:szCs w:val="29"/>
        </w:rPr>
        <w:t xml:space="preserve"> – </w:t>
      </w:r>
      <w:r w:rsidR="00D55439" w:rsidRPr="00474A15">
        <w:rPr>
          <w:rFonts w:asciiTheme="minorHAnsi" w:hAnsiTheme="minorHAnsi" w:cs="Arial"/>
          <w:sz w:val="29"/>
          <w:szCs w:val="29"/>
        </w:rPr>
        <w:t>novoročenky</w:t>
      </w:r>
      <w:r w:rsidRPr="00474A15">
        <w:rPr>
          <w:rFonts w:asciiTheme="minorHAnsi" w:hAnsiTheme="minorHAnsi" w:cs="Arial"/>
          <w:sz w:val="29"/>
          <w:szCs w:val="29"/>
        </w:rPr>
        <w:t xml:space="preserve"> = </w:t>
      </w:r>
      <w:r w:rsidR="00D55439" w:rsidRPr="00474A15">
        <w:rPr>
          <w:rFonts w:asciiTheme="minorHAnsi" w:hAnsiTheme="minorHAnsi" w:cs="Arial"/>
          <w:sz w:val="29"/>
          <w:szCs w:val="29"/>
        </w:rPr>
        <w:t>2</w:t>
      </w:r>
      <w:r w:rsidR="00F96F13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D55439" w:rsidRPr="00474A15">
        <w:rPr>
          <w:rFonts w:asciiTheme="minorHAnsi" w:hAnsiTheme="minorHAnsi" w:cs="Arial"/>
          <w:sz w:val="29"/>
          <w:szCs w:val="29"/>
        </w:rPr>
        <w:t>041</w:t>
      </w:r>
      <w:r w:rsidRPr="00474A15">
        <w:rPr>
          <w:rFonts w:asciiTheme="minorHAnsi" w:hAnsiTheme="minorHAnsi" w:cs="Arial"/>
          <w:sz w:val="29"/>
          <w:szCs w:val="29"/>
        </w:rPr>
        <w:t xml:space="preserve"> Kč, </w:t>
      </w:r>
      <w:r w:rsidR="00D55439" w:rsidRPr="00474A15">
        <w:rPr>
          <w:rFonts w:asciiTheme="minorHAnsi" w:hAnsiTheme="minorHAnsi" w:cs="Arial"/>
          <w:sz w:val="29"/>
          <w:szCs w:val="29"/>
        </w:rPr>
        <w:t>Lukáš Semecký</w:t>
      </w:r>
      <w:r w:rsidR="00A33326" w:rsidRPr="00474A15">
        <w:rPr>
          <w:rFonts w:asciiTheme="minorHAnsi" w:hAnsiTheme="minorHAnsi" w:cs="Arial"/>
          <w:sz w:val="29"/>
          <w:szCs w:val="29"/>
        </w:rPr>
        <w:t xml:space="preserve"> – </w:t>
      </w:r>
      <w:r w:rsidR="00D55439" w:rsidRPr="00474A15">
        <w:rPr>
          <w:rFonts w:asciiTheme="minorHAnsi" w:hAnsiTheme="minorHAnsi" w:cs="Arial"/>
          <w:sz w:val="29"/>
          <w:szCs w:val="29"/>
        </w:rPr>
        <w:t>odsávání digestoře kuchyň ZŠ+MŠ</w:t>
      </w:r>
      <w:r w:rsidR="00A33326" w:rsidRPr="00474A15">
        <w:rPr>
          <w:rFonts w:asciiTheme="minorHAnsi" w:hAnsiTheme="minorHAnsi" w:cs="Arial"/>
          <w:sz w:val="29"/>
          <w:szCs w:val="29"/>
        </w:rPr>
        <w:t xml:space="preserve"> </w:t>
      </w:r>
      <w:r w:rsidRPr="00474A15">
        <w:rPr>
          <w:rFonts w:asciiTheme="minorHAnsi" w:hAnsiTheme="minorHAnsi" w:cs="Arial"/>
          <w:sz w:val="29"/>
          <w:szCs w:val="29"/>
        </w:rPr>
        <w:t xml:space="preserve">= </w:t>
      </w:r>
      <w:r w:rsidR="00D55439" w:rsidRPr="00474A15">
        <w:rPr>
          <w:rFonts w:asciiTheme="minorHAnsi" w:hAnsiTheme="minorHAnsi" w:cs="Arial"/>
          <w:sz w:val="29"/>
          <w:szCs w:val="29"/>
        </w:rPr>
        <w:t>10</w:t>
      </w:r>
      <w:r w:rsidRPr="00474A15">
        <w:rPr>
          <w:rFonts w:asciiTheme="minorHAnsi" w:hAnsiTheme="minorHAnsi" w:cs="Arial"/>
          <w:sz w:val="29"/>
          <w:szCs w:val="29"/>
        </w:rPr>
        <w:t> </w:t>
      </w:r>
      <w:r w:rsidR="00D55439" w:rsidRPr="00474A15">
        <w:rPr>
          <w:rFonts w:asciiTheme="minorHAnsi" w:hAnsiTheme="minorHAnsi" w:cs="Arial"/>
          <w:sz w:val="29"/>
          <w:szCs w:val="29"/>
        </w:rPr>
        <w:t>200</w:t>
      </w:r>
      <w:r w:rsidRPr="00474A15">
        <w:rPr>
          <w:rFonts w:asciiTheme="minorHAnsi" w:hAnsiTheme="minorHAnsi" w:cs="Arial"/>
          <w:sz w:val="29"/>
          <w:szCs w:val="29"/>
        </w:rPr>
        <w:t xml:space="preserve"> Kč, </w:t>
      </w:r>
      <w:r w:rsidR="00D55439" w:rsidRPr="00474A15">
        <w:rPr>
          <w:rFonts w:asciiTheme="minorHAnsi" w:hAnsiTheme="minorHAnsi" w:cs="Arial"/>
          <w:sz w:val="29"/>
          <w:szCs w:val="29"/>
        </w:rPr>
        <w:t>Petr Čermák</w:t>
      </w:r>
      <w:r w:rsidRPr="00474A15">
        <w:rPr>
          <w:rFonts w:asciiTheme="minorHAnsi" w:hAnsiTheme="minorHAnsi" w:cs="Arial"/>
          <w:sz w:val="29"/>
          <w:szCs w:val="29"/>
        </w:rPr>
        <w:t xml:space="preserve"> – </w:t>
      </w:r>
      <w:r w:rsidR="00D55439" w:rsidRPr="00474A15">
        <w:rPr>
          <w:rFonts w:asciiTheme="minorHAnsi" w:hAnsiTheme="minorHAnsi" w:cs="Arial"/>
          <w:sz w:val="29"/>
          <w:szCs w:val="29"/>
        </w:rPr>
        <w:t xml:space="preserve">řídící jednotka – voda Restaurace </w:t>
      </w:r>
      <w:proofErr w:type="spellStart"/>
      <w:r w:rsidR="00D55439" w:rsidRPr="00474A15">
        <w:rPr>
          <w:rFonts w:asciiTheme="minorHAnsi" w:hAnsiTheme="minorHAnsi" w:cs="Arial"/>
          <w:sz w:val="29"/>
          <w:szCs w:val="29"/>
        </w:rPr>
        <w:t>Tuhaňka</w:t>
      </w:r>
      <w:proofErr w:type="spellEnd"/>
      <w:r w:rsidRPr="00474A15">
        <w:rPr>
          <w:rFonts w:asciiTheme="minorHAnsi" w:hAnsiTheme="minorHAnsi" w:cs="Arial"/>
          <w:sz w:val="29"/>
          <w:szCs w:val="29"/>
        </w:rPr>
        <w:t xml:space="preserve"> = </w:t>
      </w:r>
      <w:r w:rsidR="00D55439" w:rsidRPr="00474A15">
        <w:rPr>
          <w:rFonts w:asciiTheme="minorHAnsi" w:hAnsiTheme="minorHAnsi" w:cs="Arial"/>
          <w:sz w:val="29"/>
          <w:szCs w:val="29"/>
        </w:rPr>
        <w:t>29</w:t>
      </w:r>
      <w:r w:rsidRPr="00474A15">
        <w:rPr>
          <w:rFonts w:asciiTheme="minorHAnsi" w:hAnsiTheme="minorHAnsi" w:cs="Arial"/>
          <w:sz w:val="29"/>
          <w:szCs w:val="29"/>
        </w:rPr>
        <w:t> </w:t>
      </w:r>
      <w:r w:rsidR="00D55439" w:rsidRPr="00474A15">
        <w:rPr>
          <w:rFonts w:asciiTheme="minorHAnsi" w:hAnsiTheme="minorHAnsi" w:cs="Arial"/>
          <w:sz w:val="29"/>
          <w:szCs w:val="29"/>
        </w:rPr>
        <w:t>356</w:t>
      </w:r>
      <w:r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EF7E69" w:rsidRPr="00474A15">
        <w:rPr>
          <w:rFonts w:asciiTheme="minorHAnsi" w:hAnsiTheme="minorHAnsi" w:cs="Arial"/>
          <w:sz w:val="29"/>
          <w:szCs w:val="29"/>
        </w:rPr>
        <w:t>Kč</w:t>
      </w:r>
      <w:r w:rsidRPr="00474A15">
        <w:rPr>
          <w:rFonts w:asciiTheme="minorHAnsi" w:hAnsiTheme="minorHAnsi" w:cs="Arial"/>
          <w:sz w:val="29"/>
          <w:szCs w:val="29"/>
        </w:rPr>
        <w:t xml:space="preserve">, </w:t>
      </w:r>
      <w:r w:rsidR="00D55439" w:rsidRPr="00474A15">
        <w:rPr>
          <w:rFonts w:asciiTheme="minorHAnsi" w:hAnsiTheme="minorHAnsi" w:cs="Arial"/>
          <w:sz w:val="29"/>
          <w:szCs w:val="29"/>
        </w:rPr>
        <w:t>Tomáš Sedlák</w:t>
      </w:r>
      <w:r w:rsidR="001221E9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E25A45" w:rsidRPr="00474A15">
        <w:rPr>
          <w:rFonts w:asciiTheme="minorHAnsi" w:hAnsiTheme="minorHAnsi" w:cs="Arial"/>
          <w:sz w:val="29"/>
          <w:szCs w:val="29"/>
        </w:rPr>
        <w:t xml:space="preserve">– </w:t>
      </w:r>
      <w:r w:rsidR="00D55439" w:rsidRPr="00474A15">
        <w:rPr>
          <w:rFonts w:asciiTheme="minorHAnsi" w:hAnsiTheme="minorHAnsi" w:cs="Arial"/>
          <w:sz w:val="29"/>
          <w:szCs w:val="29"/>
        </w:rPr>
        <w:t>výroba plakátů + novoročenky</w:t>
      </w:r>
      <w:r w:rsidR="00E25A45" w:rsidRPr="00474A15">
        <w:rPr>
          <w:rFonts w:asciiTheme="minorHAnsi" w:hAnsiTheme="minorHAnsi" w:cs="Arial"/>
          <w:sz w:val="29"/>
          <w:szCs w:val="29"/>
        </w:rPr>
        <w:t xml:space="preserve"> = </w:t>
      </w:r>
      <w:r w:rsidR="00D55439" w:rsidRPr="00474A15">
        <w:rPr>
          <w:rFonts w:asciiTheme="minorHAnsi" w:hAnsiTheme="minorHAnsi" w:cs="Arial"/>
          <w:sz w:val="29"/>
          <w:szCs w:val="29"/>
        </w:rPr>
        <w:t>3</w:t>
      </w:r>
      <w:r w:rsidR="00E25A45" w:rsidRPr="00474A15">
        <w:rPr>
          <w:rFonts w:asciiTheme="minorHAnsi" w:hAnsiTheme="minorHAnsi" w:cs="Arial"/>
          <w:sz w:val="29"/>
          <w:szCs w:val="29"/>
        </w:rPr>
        <w:t> </w:t>
      </w:r>
      <w:r w:rsidR="00D55439" w:rsidRPr="00474A15">
        <w:rPr>
          <w:rFonts w:asciiTheme="minorHAnsi" w:hAnsiTheme="minorHAnsi" w:cs="Arial"/>
          <w:sz w:val="29"/>
          <w:szCs w:val="29"/>
        </w:rPr>
        <w:t>200</w:t>
      </w:r>
      <w:r w:rsidR="00E25A45" w:rsidRPr="00474A15">
        <w:rPr>
          <w:rFonts w:asciiTheme="minorHAnsi" w:hAnsiTheme="minorHAnsi" w:cs="Arial"/>
          <w:sz w:val="29"/>
          <w:szCs w:val="29"/>
        </w:rPr>
        <w:t xml:space="preserve"> Kč</w:t>
      </w:r>
      <w:r w:rsidR="009A1FB0" w:rsidRPr="00474A15">
        <w:rPr>
          <w:rFonts w:asciiTheme="minorHAnsi" w:hAnsiTheme="minorHAnsi" w:cs="Arial"/>
          <w:sz w:val="29"/>
          <w:szCs w:val="29"/>
        </w:rPr>
        <w:t>,</w:t>
      </w:r>
      <w:r w:rsidR="0023472F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D55439" w:rsidRPr="00474A15">
        <w:rPr>
          <w:rFonts w:asciiTheme="minorHAnsi" w:hAnsiTheme="minorHAnsi" w:cs="Arial"/>
          <w:sz w:val="29"/>
          <w:szCs w:val="29"/>
        </w:rPr>
        <w:t>Miroslav Pěnička</w:t>
      </w:r>
      <w:r w:rsidR="00C547D7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23472F" w:rsidRPr="00474A15">
        <w:rPr>
          <w:rFonts w:asciiTheme="minorHAnsi" w:hAnsiTheme="minorHAnsi" w:cs="Arial"/>
          <w:sz w:val="29"/>
          <w:szCs w:val="29"/>
        </w:rPr>
        <w:t xml:space="preserve">– </w:t>
      </w:r>
      <w:r w:rsidR="00D55439" w:rsidRPr="00474A15">
        <w:rPr>
          <w:rFonts w:asciiTheme="minorHAnsi" w:hAnsiTheme="minorHAnsi" w:cs="Arial"/>
          <w:sz w:val="29"/>
          <w:szCs w:val="29"/>
        </w:rPr>
        <w:t>náhradní díly na zahradní techniku</w:t>
      </w:r>
      <w:r w:rsidR="004B5788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23472F" w:rsidRPr="00474A15">
        <w:rPr>
          <w:rFonts w:asciiTheme="minorHAnsi" w:hAnsiTheme="minorHAnsi" w:cs="Arial"/>
          <w:sz w:val="29"/>
          <w:szCs w:val="29"/>
        </w:rPr>
        <w:t xml:space="preserve">= </w:t>
      </w:r>
      <w:r w:rsidR="00D55439" w:rsidRPr="00474A15">
        <w:rPr>
          <w:rFonts w:asciiTheme="minorHAnsi" w:hAnsiTheme="minorHAnsi" w:cs="Arial"/>
          <w:sz w:val="29"/>
          <w:szCs w:val="29"/>
        </w:rPr>
        <w:t>9</w:t>
      </w:r>
      <w:r w:rsidR="0023472F" w:rsidRPr="00474A15">
        <w:rPr>
          <w:rFonts w:asciiTheme="minorHAnsi" w:hAnsiTheme="minorHAnsi" w:cs="Arial"/>
          <w:sz w:val="29"/>
          <w:szCs w:val="29"/>
        </w:rPr>
        <w:t> </w:t>
      </w:r>
      <w:r w:rsidR="00D55439" w:rsidRPr="00474A15">
        <w:rPr>
          <w:rFonts w:asciiTheme="minorHAnsi" w:hAnsiTheme="minorHAnsi" w:cs="Arial"/>
          <w:sz w:val="29"/>
          <w:szCs w:val="29"/>
        </w:rPr>
        <w:t>990</w:t>
      </w:r>
      <w:r w:rsidR="0023472F" w:rsidRPr="00474A15">
        <w:rPr>
          <w:rFonts w:asciiTheme="minorHAnsi" w:hAnsiTheme="minorHAnsi" w:cs="Arial"/>
          <w:sz w:val="29"/>
          <w:szCs w:val="29"/>
        </w:rPr>
        <w:t xml:space="preserve"> Kč,</w:t>
      </w:r>
      <w:r w:rsidR="009A1FB0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D55439" w:rsidRPr="00474A15">
        <w:rPr>
          <w:rFonts w:asciiTheme="minorHAnsi" w:hAnsiTheme="minorHAnsi" w:cs="Arial"/>
          <w:sz w:val="29"/>
          <w:szCs w:val="29"/>
        </w:rPr>
        <w:t>Vodohospodářské laboratoře s.r.o.</w:t>
      </w:r>
      <w:r w:rsidR="00A77829" w:rsidRPr="00474A15">
        <w:rPr>
          <w:rFonts w:asciiTheme="minorHAnsi" w:hAnsiTheme="minorHAnsi" w:cs="Arial"/>
          <w:sz w:val="29"/>
          <w:szCs w:val="29"/>
        </w:rPr>
        <w:t xml:space="preserve"> –</w:t>
      </w:r>
      <w:r w:rsidR="004B5788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D55439" w:rsidRPr="00474A15">
        <w:rPr>
          <w:rFonts w:asciiTheme="minorHAnsi" w:hAnsiTheme="minorHAnsi" w:cs="Arial"/>
          <w:sz w:val="29"/>
          <w:szCs w:val="29"/>
        </w:rPr>
        <w:t>vzorky vod</w:t>
      </w:r>
      <w:r w:rsidR="00A77829" w:rsidRPr="00474A15">
        <w:rPr>
          <w:rFonts w:asciiTheme="minorHAnsi" w:hAnsiTheme="minorHAnsi" w:cs="Arial"/>
          <w:sz w:val="29"/>
          <w:szCs w:val="29"/>
        </w:rPr>
        <w:t xml:space="preserve"> = </w:t>
      </w:r>
      <w:r w:rsidR="00D55439" w:rsidRPr="00474A15">
        <w:rPr>
          <w:rFonts w:asciiTheme="minorHAnsi" w:hAnsiTheme="minorHAnsi" w:cs="Arial"/>
          <w:sz w:val="29"/>
          <w:szCs w:val="29"/>
        </w:rPr>
        <w:t>20</w:t>
      </w:r>
      <w:r w:rsidR="00A77829" w:rsidRPr="00474A15">
        <w:rPr>
          <w:rFonts w:asciiTheme="minorHAnsi" w:hAnsiTheme="minorHAnsi" w:cs="Arial"/>
          <w:sz w:val="29"/>
          <w:szCs w:val="29"/>
        </w:rPr>
        <w:t> </w:t>
      </w:r>
      <w:r w:rsidR="00A33326" w:rsidRPr="00474A15">
        <w:rPr>
          <w:rFonts w:asciiTheme="minorHAnsi" w:hAnsiTheme="minorHAnsi" w:cs="Arial"/>
          <w:sz w:val="29"/>
          <w:szCs w:val="29"/>
        </w:rPr>
        <w:t>5</w:t>
      </w:r>
      <w:r w:rsidR="00D55439" w:rsidRPr="00474A15">
        <w:rPr>
          <w:rFonts w:asciiTheme="minorHAnsi" w:hAnsiTheme="minorHAnsi" w:cs="Arial"/>
          <w:sz w:val="29"/>
          <w:szCs w:val="29"/>
        </w:rPr>
        <w:t>77</w:t>
      </w:r>
      <w:r w:rsidR="00A77829" w:rsidRPr="00474A15">
        <w:rPr>
          <w:rFonts w:asciiTheme="minorHAnsi" w:hAnsiTheme="minorHAnsi" w:cs="Arial"/>
          <w:sz w:val="29"/>
          <w:szCs w:val="29"/>
        </w:rPr>
        <w:t xml:space="preserve"> Kč, </w:t>
      </w:r>
    </w:p>
    <w:p w:rsidR="00A72234" w:rsidRPr="00474A15" w:rsidRDefault="00F44749" w:rsidP="00A72234">
      <w:pPr>
        <w:pStyle w:val="Default"/>
        <w:rPr>
          <w:rFonts w:asciiTheme="minorHAnsi" w:hAnsi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2) </w:t>
      </w:r>
      <w:r w:rsidRPr="00474A15">
        <w:rPr>
          <w:rFonts w:asciiTheme="minorHAnsi" w:hAnsiTheme="minorHAnsi"/>
          <w:sz w:val="29"/>
          <w:szCs w:val="29"/>
        </w:rPr>
        <w:t xml:space="preserve">- </w:t>
      </w:r>
      <w:r w:rsidR="00CB7ED3" w:rsidRPr="00474A15">
        <w:rPr>
          <w:rFonts w:asciiTheme="minorHAnsi" w:hAnsiTheme="minorHAnsi"/>
          <w:sz w:val="29"/>
          <w:szCs w:val="29"/>
        </w:rPr>
        <w:t xml:space="preserve">ZO schválilo </w:t>
      </w:r>
      <w:r w:rsidR="00A72234" w:rsidRPr="00474A15">
        <w:rPr>
          <w:rFonts w:asciiTheme="minorHAnsi" w:hAnsiTheme="minorHAnsi"/>
          <w:sz w:val="29"/>
          <w:szCs w:val="29"/>
        </w:rPr>
        <w:t>pravidla rozpočtového provizoria pro rok 202</w:t>
      </w:r>
      <w:r w:rsidR="00ED78C3" w:rsidRPr="00474A15">
        <w:rPr>
          <w:rFonts w:asciiTheme="minorHAnsi" w:hAnsiTheme="minorHAnsi"/>
          <w:color w:val="auto"/>
          <w:sz w:val="29"/>
          <w:szCs w:val="29"/>
        </w:rPr>
        <w:t>5</w:t>
      </w:r>
      <w:r w:rsidR="00A72234" w:rsidRPr="00474A15">
        <w:rPr>
          <w:rFonts w:asciiTheme="minorHAnsi" w:hAnsiTheme="minorHAnsi"/>
          <w:sz w:val="29"/>
          <w:szCs w:val="29"/>
        </w:rPr>
        <w:t xml:space="preserve"> dle přílohy</w:t>
      </w:r>
    </w:p>
    <w:p w:rsidR="00A72234" w:rsidRPr="00474A15" w:rsidRDefault="00BF5DB6" w:rsidP="00A72234">
      <w:pPr>
        <w:pStyle w:val="Default"/>
        <w:rPr>
          <w:rFonts w:asciiTheme="minorHAnsi" w:hAnsi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3) </w:t>
      </w:r>
      <w:r w:rsidR="005715CB" w:rsidRPr="00474A15">
        <w:rPr>
          <w:rFonts w:asciiTheme="minorHAnsi" w:hAnsiTheme="minorHAnsi"/>
          <w:sz w:val="29"/>
          <w:szCs w:val="29"/>
        </w:rPr>
        <w:t>-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A72234" w:rsidRPr="00474A15">
        <w:rPr>
          <w:rFonts w:asciiTheme="minorHAnsi" w:hAnsiTheme="minorHAnsi"/>
          <w:sz w:val="29"/>
          <w:szCs w:val="29"/>
        </w:rPr>
        <w:t xml:space="preserve">ZO pověřilo starostu k provedení rozpočtového opatření do </w:t>
      </w:r>
      <w:proofErr w:type="gramStart"/>
      <w:r w:rsidR="00A72234" w:rsidRPr="00474A15">
        <w:rPr>
          <w:rFonts w:asciiTheme="minorHAnsi" w:hAnsiTheme="minorHAnsi"/>
          <w:sz w:val="29"/>
          <w:szCs w:val="29"/>
        </w:rPr>
        <w:t>31.12.2024</w:t>
      </w:r>
      <w:proofErr w:type="gramEnd"/>
      <w:r w:rsidR="00A72234" w:rsidRPr="00474A15">
        <w:rPr>
          <w:rFonts w:asciiTheme="minorHAnsi" w:hAnsiTheme="minorHAnsi"/>
          <w:sz w:val="29"/>
          <w:szCs w:val="29"/>
        </w:rPr>
        <w:t xml:space="preserve"> dle přílohy</w:t>
      </w:r>
    </w:p>
    <w:p w:rsidR="00A72234" w:rsidRPr="00474A15" w:rsidRDefault="00B804F5" w:rsidP="00A72234">
      <w:pPr>
        <w:pStyle w:val="-wm-msonormal"/>
        <w:spacing w:before="0" w:beforeAutospacing="0" w:after="0" w:afterAutospacing="0"/>
        <w:rPr>
          <w:rFonts w:asciiTheme="minorHAnsi" w:hAnsi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4) </w:t>
      </w:r>
      <w:r w:rsidRPr="00474A15">
        <w:rPr>
          <w:rFonts w:asciiTheme="minorHAnsi" w:hAnsiTheme="minorHAnsi"/>
          <w:sz w:val="29"/>
          <w:szCs w:val="29"/>
        </w:rPr>
        <w:t xml:space="preserve">- </w:t>
      </w:r>
      <w:r w:rsidR="00972DB6" w:rsidRPr="00474A15">
        <w:rPr>
          <w:rFonts w:asciiTheme="minorHAnsi" w:hAnsiTheme="minorHAnsi" w:cstheme="minorHAnsi"/>
          <w:sz w:val="29"/>
          <w:szCs w:val="29"/>
        </w:rPr>
        <w:t xml:space="preserve">ZO </w:t>
      </w:r>
      <w:r w:rsidR="00A72234" w:rsidRPr="00474A15">
        <w:rPr>
          <w:rFonts w:asciiTheme="minorHAnsi" w:hAnsiTheme="minorHAnsi"/>
          <w:sz w:val="29"/>
          <w:szCs w:val="29"/>
        </w:rPr>
        <w:t xml:space="preserve">schválilo inventarizační komisi ve složení – p. Borůvka; p. Hendrych; p. Chlumský          </w:t>
      </w:r>
    </w:p>
    <w:p w:rsidR="005E5366" w:rsidRPr="00474A15" w:rsidRDefault="00BF5DB6" w:rsidP="00EB47DE">
      <w:pPr>
        <w:spacing w:after="0" w:line="240" w:lineRule="auto"/>
        <w:jc w:val="both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</w:t>
      </w:r>
      <w:r w:rsidR="00B804F5" w:rsidRPr="00474A15">
        <w:rPr>
          <w:rFonts w:asciiTheme="minorHAnsi" w:hAnsiTheme="minorHAnsi"/>
          <w:b/>
          <w:sz w:val="29"/>
          <w:szCs w:val="29"/>
        </w:rPr>
        <w:t>5</w:t>
      </w:r>
      <w:r w:rsidRPr="00474A15">
        <w:rPr>
          <w:rFonts w:asciiTheme="minorHAnsi" w:hAnsiTheme="minorHAnsi"/>
          <w:b/>
          <w:sz w:val="29"/>
          <w:szCs w:val="29"/>
        </w:rPr>
        <w:t xml:space="preserve">) </w:t>
      </w:r>
      <w:r w:rsidR="00B9170F" w:rsidRPr="00474A15">
        <w:rPr>
          <w:rFonts w:asciiTheme="minorHAnsi" w:hAnsiTheme="minorHAnsi" w:cs="Arial"/>
          <w:sz w:val="29"/>
          <w:szCs w:val="29"/>
        </w:rPr>
        <w:t xml:space="preserve">- </w:t>
      </w:r>
      <w:r w:rsidR="000018A6" w:rsidRPr="00474A15">
        <w:rPr>
          <w:rFonts w:asciiTheme="minorHAnsi" w:hAnsiTheme="minorHAnsi"/>
          <w:sz w:val="29"/>
          <w:szCs w:val="29"/>
        </w:rPr>
        <w:t xml:space="preserve">ZO </w:t>
      </w:r>
      <w:r w:rsidR="00356FB5" w:rsidRPr="00474A15">
        <w:rPr>
          <w:sz w:val="29"/>
          <w:szCs w:val="29"/>
        </w:rPr>
        <w:t xml:space="preserve">schválilo smlouvu se společnosti </w:t>
      </w:r>
      <w:proofErr w:type="spellStart"/>
      <w:r w:rsidR="00356FB5" w:rsidRPr="00474A15">
        <w:rPr>
          <w:sz w:val="29"/>
          <w:szCs w:val="29"/>
        </w:rPr>
        <w:t>Textileco</w:t>
      </w:r>
      <w:proofErr w:type="spellEnd"/>
      <w:r w:rsidR="00356FB5" w:rsidRPr="00474A15">
        <w:rPr>
          <w:sz w:val="29"/>
          <w:szCs w:val="29"/>
        </w:rPr>
        <w:t xml:space="preserve"> na </w:t>
      </w:r>
      <w:r w:rsidR="00991859" w:rsidRPr="00474A15">
        <w:rPr>
          <w:rFonts w:asciiTheme="minorHAnsi" w:hAnsiTheme="minorHAnsi" w:cstheme="minorHAnsi"/>
          <w:sz w:val="29"/>
          <w:szCs w:val="29"/>
        </w:rPr>
        <w:t>umístění</w:t>
      </w:r>
      <w:r w:rsidR="00991859" w:rsidRPr="00474A15">
        <w:rPr>
          <w:rFonts w:asciiTheme="minorHAnsi" w:hAnsiTheme="minorHAnsi" w:cstheme="minorHAnsi"/>
          <w:b/>
          <w:sz w:val="29"/>
          <w:szCs w:val="29"/>
        </w:rPr>
        <w:t xml:space="preserve"> 2 ks</w:t>
      </w:r>
      <w:r w:rsidR="00991859" w:rsidRPr="00474A15">
        <w:rPr>
          <w:rFonts w:asciiTheme="minorHAnsi" w:hAnsiTheme="minorHAnsi" w:cstheme="minorHAnsi"/>
          <w:sz w:val="29"/>
          <w:szCs w:val="29"/>
        </w:rPr>
        <w:t xml:space="preserve"> kontejnerů na místech určených, skrze něž bude probíhat sběr a oddělené soustřeďování textilu ve smyslu ustanovení § 59 odst. 2 zákona č. 541/2020 Sb. o odpadech.</w:t>
      </w:r>
    </w:p>
    <w:p w:rsidR="00A05624" w:rsidRPr="00474A15" w:rsidRDefault="00313EC2" w:rsidP="00474A15">
      <w:pPr>
        <w:pStyle w:val="-wm-default"/>
        <w:spacing w:before="0" w:beforeAutospacing="0" w:after="0" w:afterAutospacing="0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6) </w:t>
      </w:r>
      <w:r w:rsidRPr="00474A15">
        <w:rPr>
          <w:rFonts w:asciiTheme="minorHAnsi" w:hAnsiTheme="minorHAnsi" w:cs="Arial"/>
          <w:sz w:val="29"/>
          <w:szCs w:val="29"/>
        </w:rPr>
        <w:t xml:space="preserve">- </w:t>
      </w:r>
      <w:r w:rsidRPr="00474A15">
        <w:rPr>
          <w:rFonts w:asciiTheme="minorHAnsi" w:hAnsiTheme="minorHAnsi" w:cstheme="minorHAnsi"/>
          <w:sz w:val="29"/>
          <w:szCs w:val="29"/>
        </w:rPr>
        <w:t>ZO</w:t>
      </w:r>
      <w:r w:rsidR="00A05624" w:rsidRPr="00474A15">
        <w:rPr>
          <w:rFonts w:asciiTheme="minorHAnsi" w:hAnsiTheme="minorHAnsi" w:cstheme="minorHAnsi"/>
          <w:sz w:val="29"/>
          <w:szCs w:val="29"/>
        </w:rPr>
        <w:t xml:space="preserve"> rozhodovalo o jednotlivých návrzích žadatelů o Změnu územního plánu Stružinec. Na základě obdržených stanovisek k jednotlivým žádostem navrhovatelů, které zpracoval pořizovatel Změny územního plánu Stružinec, kterým je pro Obec Stružinec, na její žádost, Městský úřad Semily. </w:t>
      </w:r>
    </w:p>
    <w:p w:rsidR="00A05624" w:rsidRPr="00474A15" w:rsidRDefault="00A05624" w:rsidP="00A05624">
      <w:pPr>
        <w:pStyle w:val="-wm-default"/>
        <w:spacing w:before="0" w:beforeAutospacing="0" w:after="0" w:afterAutospacing="0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 w:cstheme="minorHAnsi"/>
          <w:sz w:val="29"/>
          <w:szCs w:val="29"/>
        </w:rPr>
        <w:t xml:space="preserve">ZO schválilo pořízení </w:t>
      </w:r>
      <w:r w:rsidR="00ED78C3" w:rsidRPr="00474A15">
        <w:rPr>
          <w:rFonts w:asciiTheme="minorHAnsi" w:hAnsiTheme="minorHAnsi" w:cstheme="minorHAnsi"/>
          <w:sz w:val="29"/>
          <w:szCs w:val="29"/>
        </w:rPr>
        <w:t>Z</w:t>
      </w:r>
      <w:r w:rsidRPr="00474A15">
        <w:rPr>
          <w:rFonts w:asciiTheme="minorHAnsi" w:hAnsiTheme="minorHAnsi" w:cstheme="minorHAnsi"/>
          <w:sz w:val="29"/>
          <w:szCs w:val="29"/>
        </w:rPr>
        <w:t xml:space="preserve">měny Územního plánu, jejíž obsahem jsou přijaté návrhy (příloha usnesení přijatých návrhů), které úřad územního plánování, tj. v tomto případě pořizovatel zapracuje do návrhu Zprávy o uplatňování Územního plánu Stružinec za uplynulá období a zahájí projednání této Zprávy, která bude zároveň zadáním Změny územního plánu. </w:t>
      </w:r>
    </w:p>
    <w:p w:rsidR="00835FA6" w:rsidRPr="00474A15" w:rsidRDefault="00535E4D" w:rsidP="00313EC2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 xml:space="preserve">ad </w:t>
      </w:r>
      <w:r w:rsidR="00313EC2" w:rsidRPr="00474A15">
        <w:rPr>
          <w:rFonts w:asciiTheme="minorHAnsi" w:hAnsiTheme="minorHAnsi"/>
          <w:b/>
          <w:sz w:val="29"/>
          <w:szCs w:val="29"/>
        </w:rPr>
        <w:t>7</w:t>
      </w:r>
      <w:r w:rsidRPr="00474A15">
        <w:rPr>
          <w:rFonts w:asciiTheme="minorHAnsi" w:hAnsiTheme="minorHAnsi"/>
          <w:b/>
          <w:sz w:val="29"/>
          <w:szCs w:val="29"/>
        </w:rPr>
        <w:t>)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BF5DB6" w:rsidRPr="00474A15">
        <w:rPr>
          <w:rFonts w:asciiTheme="minorHAnsi" w:hAnsiTheme="minorHAnsi"/>
          <w:sz w:val="29"/>
          <w:szCs w:val="29"/>
        </w:rPr>
        <w:t xml:space="preserve">- </w:t>
      </w:r>
      <w:r w:rsidR="003457F4" w:rsidRPr="00474A15">
        <w:rPr>
          <w:rFonts w:asciiTheme="minorHAnsi" w:hAnsiTheme="minorHAnsi" w:cstheme="minorHAnsi"/>
          <w:sz w:val="29"/>
          <w:szCs w:val="29"/>
        </w:rPr>
        <w:t xml:space="preserve">ZO </w:t>
      </w:r>
      <w:r w:rsidR="00A05624" w:rsidRPr="00474A15">
        <w:rPr>
          <w:rFonts w:asciiTheme="minorHAnsi" w:hAnsiTheme="minorHAnsi" w:cstheme="minorHAnsi"/>
          <w:sz w:val="29"/>
          <w:szCs w:val="29"/>
        </w:rPr>
        <w:t>schválilo smlouvu se</w:t>
      </w:r>
      <w:r w:rsidR="00A72234" w:rsidRPr="00474A15">
        <w:rPr>
          <w:rFonts w:asciiTheme="minorHAnsi" w:hAnsiTheme="minorHAnsi" w:cstheme="minorHAnsi"/>
          <w:sz w:val="29"/>
          <w:szCs w:val="29"/>
        </w:rPr>
        <w:t xml:space="preserve"> společnosti DAS, pro pořízení právní ochrany obce Stružinec, starosty obce a členů zastupitelstva obce</w:t>
      </w:r>
    </w:p>
    <w:p w:rsidR="00CC645D" w:rsidRPr="00474A15" w:rsidRDefault="00474A15" w:rsidP="00CC645D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>ad 8)</w:t>
      </w:r>
      <w:r w:rsidR="00DE3ACC">
        <w:rPr>
          <w:rFonts w:asciiTheme="minorHAnsi" w:hAnsiTheme="minorHAnsi"/>
          <w:sz w:val="29"/>
          <w:szCs w:val="29"/>
        </w:rPr>
        <w:t xml:space="preserve"> </w:t>
      </w:r>
      <w:bookmarkStart w:id="0" w:name="_GoBack"/>
      <w:bookmarkEnd w:id="0"/>
      <w:r w:rsidR="00313EC2" w:rsidRPr="00474A15">
        <w:rPr>
          <w:rFonts w:asciiTheme="minorHAnsi" w:hAnsiTheme="minorHAnsi"/>
          <w:sz w:val="29"/>
          <w:szCs w:val="29"/>
        </w:rPr>
        <w:t xml:space="preserve">- ZO </w:t>
      </w:r>
      <w:r w:rsidR="003A7ED3" w:rsidRPr="00474A15">
        <w:rPr>
          <w:rFonts w:asciiTheme="minorHAnsi" w:hAnsiTheme="minorHAnsi" w:cstheme="minorHAnsi"/>
          <w:bCs/>
          <w:sz w:val="29"/>
          <w:szCs w:val="29"/>
        </w:rPr>
        <w:t xml:space="preserve">schválilo </w:t>
      </w:r>
      <w:r w:rsidR="00836FCF" w:rsidRPr="00474A15">
        <w:rPr>
          <w:rFonts w:asciiTheme="minorHAnsi" w:hAnsiTheme="minorHAnsi" w:cstheme="minorHAnsi"/>
          <w:bCs/>
          <w:sz w:val="29"/>
          <w:szCs w:val="29"/>
        </w:rPr>
        <w:t>dodatek</w:t>
      </w:r>
      <w:r w:rsidR="00CC645D" w:rsidRPr="00474A15">
        <w:rPr>
          <w:rFonts w:asciiTheme="minorHAnsi" w:hAnsiTheme="minorHAnsi" w:cstheme="minorHAnsi"/>
          <w:bCs/>
          <w:sz w:val="29"/>
          <w:szCs w:val="29"/>
        </w:rPr>
        <w:t xml:space="preserve"> č. 1,</w:t>
      </w:r>
      <w:r w:rsidR="00836FCF" w:rsidRPr="00474A15">
        <w:rPr>
          <w:rFonts w:asciiTheme="minorHAnsi" w:hAnsiTheme="minorHAnsi" w:cstheme="minorHAnsi"/>
          <w:bCs/>
          <w:sz w:val="29"/>
          <w:szCs w:val="29"/>
        </w:rPr>
        <w:t xml:space="preserve"> ke smlouvě </w:t>
      </w:r>
      <w:r w:rsidR="00836FCF" w:rsidRPr="00474A15">
        <w:rPr>
          <w:rFonts w:asciiTheme="minorHAnsi" w:hAnsiTheme="minorHAnsi" w:cstheme="minorHAnsi"/>
          <w:b/>
          <w:bCs/>
          <w:sz w:val="29"/>
          <w:szCs w:val="29"/>
        </w:rPr>
        <w:t xml:space="preserve">č. 01/2021/GWS_ Obec Stružinec, </w:t>
      </w:r>
      <w:r w:rsidR="00CC645D" w:rsidRPr="00474A15">
        <w:rPr>
          <w:rFonts w:asciiTheme="minorHAnsi" w:hAnsiTheme="minorHAnsi" w:cstheme="minorHAnsi"/>
          <w:bCs/>
          <w:sz w:val="29"/>
          <w:szCs w:val="29"/>
        </w:rPr>
        <w:t>Sběrný dvůr sjednání způsobu předávání, převzetí odpadů</w:t>
      </w:r>
      <w:r w:rsidR="00CC645D" w:rsidRPr="00474A15">
        <w:rPr>
          <w:rFonts w:asciiTheme="minorHAnsi" w:hAnsiTheme="minorHAnsi" w:cstheme="minorHAnsi"/>
          <w:sz w:val="29"/>
          <w:szCs w:val="29"/>
        </w:rPr>
        <w:t xml:space="preserve"> </w:t>
      </w:r>
    </w:p>
    <w:p w:rsidR="00313EC2" w:rsidRPr="00474A15" w:rsidRDefault="00CC645D" w:rsidP="00CC645D">
      <w:pPr>
        <w:pStyle w:val="Default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 w:cstheme="minorHAnsi"/>
          <w:sz w:val="29"/>
          <w:szCs w:val="29"/>
        </w:rPr>
        <w:t xml:space="preserve"> výhradně pro občany Obce Stružinec a podnikající subjekty mající s Objednatelem (Obcí Stružinec) uzavřenou Smlouvu či Dohodu k předávání odpadů</w:t>
      </w:r>
    </w:p>
    <w:p w:rsidR="00D9784A" w:rsidRPr="00474A15" w:rsidRDefault="00474A15" w:rsidP="00D9784A">
      <w:pPr>
        <w:spacing w:after="0" w:line="240" w:lineRule="auto"/>
        <w:rPr>
          <w:rFonts w:asciiTheme="minorHAnsi" w:hAnsiTheme="minorHAnsi" w:cstheme="minorHAnsi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>ad 9)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D9784A" w:rsidRPr="00474A15">
        <w:rPr>
          <w:rFonts w:asciiTheme="minorHAnsi" w:hAnsiTheme="minorHAnsi" w:cs="Arial"/>
          <w:sz w:val="29"/>
          <w:szCs w:val="29"/>
        </w:rPr>
        <w:t xml:space="preserve">- ZO schválilo </w:t>
      </w:r>
      <w:r w:rsidR="00CC645D" w:rsidRPr="00474A15">
        <w:rPr>
          <w:rFonts w:asciiTheme="minorHAnsi" w:hAnsiTheme="minorHAnsi" w:cs="Arial"/>
          <w:sz w:val="29"/>
          <w:szCs w:val="29"/>
        </w:rPr>
        <w:t>návrh smlouvy</w:t>
      </w:r>
      <w:r w:rsidR="00783FF0" w:rsidRPr="00474A15">
        <w:rPr>
          <w:rFonts w:asciiTheme="minorHAnsi" w:hAnsiTheme="minorHAnsi" w:cs="Arial"/>
          <w:sz w:val="29"/>
          <w:szCs w:val="29"/>
        </w:rPr>
        <w:t xml:space="preserve"> o </w:t>
      </w:r>
      <w:r w:rsidR="005813FE" w:rsidRPr="00474A15">
        <w:rPr>
          <w:rFonts w:asciiTheme="minorHAnsi" w:hAnsiTheme="minorHAnsi" w:cs="Arial"/>
          <w:sz w:val="29"/>
          <w:szCs w:val="29"/>
        </w:rPr>
        <w:t xml:space="preserve">dílo MEK 2, Stružinec na </w:t>
      </w:r>
      <w:r w:rsidR="005813FE" w:rsidRPr="00474A15">
        <w:rPr>
          <w:rFonts w:asciiTheme="minorHAnsi" w:hAnsiTheme="minorHAnsi" w:cstheme="minorHAnsi"/>
          <w:sz w:val="29"/>
          <w:szCs w:val="29"/>
        </w:rPr>
        <w:t>Zpracování místní energetické koncepce obce Stružinec</w:t>
      </w:r>
    </w:p>
    <w:p w:rsidR="00D9784A" w:rsidRPr="00474A15" w:rsidRDefault="00474A15" w:rsidP="0071325D">
      <w:pPr>
        <w:spacing w:after="0"/>
        <w:rPr>
          <w:rFonts w:asciiTheme="minorHAnsi" w:hAnsiTheme="minorHAnsi" w:cstheme="minorHAnsi"/>
          <w:color w:val="FF0000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>ad 10)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D9784A" w:rsidRPr="00474A15">
        <w:rPr>
          <w:rFonts w:asciiTheme="minorHAnsi" w:hAnsiTheme="minorHAnsi" w:cs="Arial"/>
          <w:sz w:val="29"/>
          <w:szCs w:val="29"/>
        </w:rPr>
        <w:t xml:space="preserve">- ZO </w:t>
      </w:r>
      <w:r w:rsidR="0071325D" w:rsidRPr="00474A15">
        <w:rPr>
          <w:rFonts w:asciiTheme="minorHAnsi" w:hAnsiTheme="minorHAnsi" w:cstheme="minorHAnsi"/>
          <w:sz w:val="29"/>
          <w:szCs w:val="29"/>
        </w:rPr>
        <w:t xml:space="preserve">schválilo veřejnoprávní Smlouvu o poskytnutí příspěvku na zajištění solidárního systému financování sociálních služeb na území SO ORP Semily mezi městem Semily a obcí Stružinec v celkové výši 48 090 Kč na rok 2025 </w:t>
      </w:r>
    </w:p>
    <w:p w:rsidR="00835FA6" w:rsidRPr="00474A15" w:rsidRDefault="00474A15" w:rsidP="00835FA6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>ad 11)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835FA6" w:rsidRPr="00474A15">
        <w:rPr>
          <w:rFonts w:asciiTheme="minorHAnsi" w:hAnsiTheme="minorHAnsi" w:cs="Arial"/>
          <w:sz w:val="29"/>
          <w:szCs w:val="29"/>
        </w:rPr>
        <w:t xml:space="preserve">- ZO </w:t>
      </w:r>
      <w:r w:rsidR="0071325D" w:rsidRPr="00474A15">
        <w:rPr>
          <w:rFonts w:asciiTheme="minorHAnsi" w:hAnsiTheme="minorHAnsi" w:cs="Arial"/>
          <w:sz w:val="29"/>
          <w:szCs w:val="29"/>
        </w:rPr>
        <w:t xml:space="preserve">bylo informováno o průběhu podaných žádostí o dotaci, o navázání spolupráce s panem Krpatou a probíhajícími pozemkovými úpravami. </w:t>
      </w:r>
    </w:p>
    <w:p w:rsidR="001E2B86" w:rsidRPr="00474A15" w:rsidRDefault="00474A15" w:rsidP="00474A15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474A15">
        <w:rPr>
          <w:rFonts w:asciiTheme="minorHAnsi" w:hAnsiTheme="minorHAnsi"/>
          <w:b/>
          <w:sz w:val="29"/>
          <w:szCs w:val="29"/>
        </w:rPr>
        <w:t>ad 12)</w:t>
      </w:r>
      <w:r w:rsidRPr="00474A15">
        <w:rPr>
          <w:rFonts w:asciiTheme="minorHAnsi" w:hAnsiTheme="minorHAnsi"/>
          <w:sz w:val="29"/>
          <w:szCs w:val="29"/>
        </w:rPr>
        <w:t xml:space="preserve"> </w:t>
      </w:r>
      <w:r w:rsidR="00BF5DB6" w:rsidRPr="00474A15">
        <w:rPr>
          <w:rFonts w:asciiTheme="minorHAnsi" w:hAnsiTheme="minorHAnsi" w:cs="Arial"/>
          <w:sz w:val="29"/>
          <w:szCs w:val="29"/>
        </w:rPr>
        <w:t xml:space="preserve">- ZO </w:t>
      </w:r>
      <w:r w:rsidR="00C53A03" w:rsidRPr="00474A15">
        <w:rPr>
          <w:rFonts w:asciiTheme="minorHAnsi" w:hAnsiTheme="minorHAnsi" w:cs="Arial"/>
          <w:sz w:val="29"/>
          <w:szCs w:val="29"/>
        </w:rPr>
        <w:t>schválilo termín příštího zasedání ZO v</w:t>
      </w:r>
      <w:r w:rsidR="00A72234" w:rsidRPr="00474A15">
        <w:rPr>
          <w:rFonts w:asciiTheme="minorHAnsi" w:hAnsiTheme="minorHAnsi" w:cs="Arial"/>
          <w:sz w:val="29"/>
          <w:szCs w:val="29"/>
        </w:rPr>
        <w:t>e</w:t>
      </w:r>
      <w:r w:rsidR="00A90CFB" w:rsidRPr="00474A15">
        <w:rPr>
          <w:rFonts w:asciiTheme="minorHAnsi" w:hAnsiTheme="minorHAnsi" w:cs="Arial"/>
          <w:sz w:val="29"/>
          <w:szCs w:val="29"/>
        </w:rPr>
        <w:t xml:space="preserve"> </w:t>
      </w:r>
      <w:r w:rsidR="00A72234" w:rsidRPr="00474A15">
        <w:rPr>
          <w:rFonts w:asciiTheme="minorHAnsi" w:hAnsiTheme="minorHAnsi" w:cs="Arial"/>
          <w:sz w:val="29"/>
          <w:szCs w:val="29"/>
        </w:rPr>
        <w:t>čtvrtek</w:t>
      </w:r>
      <w:r w:rsidR="00EB6CD1" w:rsidRPr="00474A15">
        <w:rPr>
          <w:rFonts w:asciiTheme="minorHAnsi" w:hAnsiTheme="minorHAnsi" w:cs="Arial"/>
          <w:sz w:val="29"/>
          <w:szCs w:val="29"/>
        </w:rPr>
        <w:t xml:space="preserve"> 1</w:t>
      </w:r>
      <w:r w:rsidR="00A72234" w:rsidRPr="00474A15">
        <w:rPr>
          <w:rFonts w:asciiTheme="minorHAnsi" w:hAnsiTheme="minorHAnsi" w:cs="Arial"/>
          <w:sz w:val="29"/>
          <w:szCs w:val="29"/>
        </w:rPr>
        <w:t>6</w:t>
      </w:r>
      <w:r w:rsidR="00C53A03" w:rsidRPr="00474A15">
        <w:rPr>
          <w:rFonts w:asciiTheme="minorHAnsi" w:hAnsiTheme="minorHAnsi" w:cs="Arial"/>
          <w:sz w:val="29"/>
          <w:szCs w:val="29"/>
        </w:rPr>
        <w:t xml:space="preserve">. </w:t>
      </w:r>
      <w:r w:rsidR="00A72234" w:rsidRPr="00474A15">
        <w:rPr>
          <w:rFonts w:asciiTheme="minorHAnsi" w:hAnsiTheme="minorHAnsi" w:cs="Arial"/>
          <w:sz w:val="29"/>
          <w:szCs w:val="29"/>
        </w:rPr>
        <w:t>01</w:t>
      </w:r>
      <w:r w:rsidR="00C53A03" w:rsidRPr="00474A15">
        <w:rPr>
          <w:rFonts w:asciiTheme="minorHAnsi" w:hAnsiTheme="minorHAnsi" w:cs="Arial"/>
          <w:sz w:val="29"/>
          <w:szCs w:val="29"/>
        </w:rPr>
        <w:t>. 202</w:t>
      </w:r>
      <w:r w:rsidR="00A72234" w:rsidRPr="00474A15">
        <w:rPr>
          <w:rFonts w:asciiTheme="minorHAnsi" w:hAnsiTheme="minorHAnsi" w:cs="Arial"/>
          <w:sz w:val="29"/>
          <w:szCs w:val="29"/>
        </w:rPr>
        <w:t>5</w:t>
      </w:r>
      <w:r w:rsidR="00C53A03" w:rsidRPr="00474A15">
        <w:rPr>
          <w:rFonts w:asciiTheme="minorHAnsi" w:hAnsiTheme="minorHAnsi" w:cs="Arial"/>
          <w:sz w:val="29"/>
          <w:szCs w:val="29"/>
        </w:rPr>
        <w:t xml:space="preserve"> v 1</w:t>
      </w:r>
      <w:r w:rsidR="000D66AC" w:rsidRPr="00474A15">
        <w:rPr>
          <w:rFonts w:asciiTheme="minorHAnsi" w:hAnsiTheme="minorHAnsi" w:cs="Arial"/>
          <w:sz w:val="29"/>
          <w:szCs w:val="29"/>
        </w:rPr>
        <w:t>8</w:t>
      </w:r>
      <w:r w:rsidR="00C53A03" w:rsidRPr="00474A15">
        <w:rPr>
          <w:rFonts w:asciiTheme="minorHAnsi" w:hAnsiTheme="minorHAnsi" w:cs="Arial"/>
          <w:sz w:val="29"/>
          <w:szCs w:val="29"/>
        </w:rPr>
        <w:t xml:space="preserve"> hod. na OÚ ve Stružinci</w:t>
      </w:r>
    </w:p>
    <w:sectPr w:rsidR="001E2B86" w:rsidRPr="00474A1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94B"/>
    <w:multiLevelType w:val="hybridMultilevel"/>
    <w:tmpl w:val="1D20A904"/>
    <w:lvl w:ilvl="0" w:tplc="3B220646">
      <w:start w:val="5"/>
      <w:numFmt w:val="bullet"/>
      <w:lvlText w:val="-"/>
      <w:lvlJc w:val="left"/>
      <w:pPr>
        <w:ind w:left="643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2E68"/>
    <w:rsid w:val="0003704C"/>
    <w:rsid w:val="00040FFE"/>
    <w:rsid w:val="00041078"/>
    <w:rsid w:val="00044800"/>
    <w:rsid w:val="00054C2C"/>
    <w:rsid w:val="0005724D"/>
    <w:rsid w:val="0005778C"/>
    <w:rsid w:val="000617F0"/>
    <w:rsid w:val="00066E9C"/>
    <w:rsid w:val="00091483"/>
    <w:rsid w:val="00093240"/>
    <w:rsid w:val="000C504F"/>
    <w:rsid w:val="000D66AC"/>
    <w:rsid w:val="000E1A92"/>
    <w:rsid w:val="000E5BAB"/>
    <w:rsid w:val="00101F4A"/>
    <w:rsid w:val="00121B86"/>
    <w:rsid w:val="001221E9"/>
    <w:rsid w:val="001329B6"/>
    <w:rsid w:val="00142609"/>
    <w:rsid w:val="00150402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2B86"/>
    <w:rsid w:val="001E3147"/>
    <w:rsid w:val="001F3446"/>
    <w:rsid w:val="001F5E31"/>
    <w:rsid w:val="001F66B0"/>
    <w:rsid w:val="00216840"/>
    <w:rsid w:val="00217021"/>
    <w:rsid w:val="0023467D"/>
    <w:rsid w:val="0023472F"/>
    <w:rsid w:val="002915C8"/>
    <w:rsid w:val="002B2126"/>
    <w:rsid w:val="002B666A"/>
    <w:rsid w:val="002D7396"/>
    <w:rsid w:val="002E6398"/>
    <w:rsid w:val="00305E5F"/>
    <w:rsid w:val="00313EC2"/>
    <w:rsid w:val="003319C5"/>
    <w:rsid w:val="003432A7"/>
    <w:rsid w:val="003457F4"/>
    <w:rsid w:val="00356FB5"/>
    <w:rsid w:val="00363352"/>
    <w:rsid w:val="00367215"/>
    <w:rsid w:val="003756F4"/>
    <w:rsid w:val="003954B7"/>
    <w:rsid w:val="003A7ED3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61ACF"/>
    <w:rsid w:val="00474A15"/>
    <w:rsid w:val="00483AF2"/>
    <w:rsid w:val="004949D9"/>
    <w:rsid w:val="004B5788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4499C"/>
    <w:rsid w:val="00564832"/>
    <w:rsid w:val="00570409"/>
    <w:rsid w:val="005715CB"/>
    <w:rsid w:val="005813FE"/>
    <w:rsid w:val="00582182"/>
    <w:rsid w:val="00586B15"/>
    <w:rsid w:val="00587E25"/>
    <w:rsid w:val="00590532"/>
    <w:rsid w:val="00596A54"/>
    <w:rsid w:val="00597708"/>
    <w:rsid w:val="005B6946"/>
    <w:rsid w:val="005B6C78"/>
    <w:rsid w:val="005C7D31"/>
    <w:rsid w:val="005C7DED"/>
    <w:rsid w:val="005E33D7"/>
    <w:rsid w:val="005E5366"/>
    <w:rsid w:val="005F3DB3"/>
    <w:rsid w:val="006031B9"/>
    <w:rsid w:val="006140CE"/>
    <w:rsid w:val="00625597"/>
    <w:rsid w:val="00626504"/>
    <w:rsid w:val="00627BD5"/>
    <w:rsid w:val="00627F5E"/>
    <w:rsid w:val="0063139A"/>
    <w:rsid w:val="00644685"/>
    <w:rsid w:val="006458BD"/>
    <w:rsid w:val="006474FC"/>
    <w:rsid w:val="00653725"/>
    <w:rsid w:val="0066293E"/>
    <w:rsid w:val="006644DF"/>
    <w:rsid w:val="006722BF"/>
    <w:rsid w:val="00675089"/>
    <w:rsid w:val="00681AAE"/>
    <w:rsid w:val="00683BC3"/>
    <w:rsid w:val="006B4A1F"/>
    <w:rsid w:val="006C1E6B"/>
    <w:rsid w:val="006D7187"/>
    <w:rsid w:val="006E1FAF"/>
    <w:rsid w:val="006F295E"/>
    <w:rsid w:val="00700641"/>
    <w:rsid w:val="00703C6C"/>
    <w:rsid w:val="00711AE1"/>
    <w:rsid w:val="0071325D"/>
    <w:rsid w:val="00714EFC"/>
    <w:rsid w:val="007206B6"/>
    <w:rsid w:val="00724DDA"/>
    <w:rsid w:val="0072722A"/>
    <w:rsid w:val="00731751"/>
    <w:rsid w:val="00742759"/>
    <w:rsid w:val="007562CE"/>
    <w:rsid w:val="00763DD7"/>
    <w:rsid w:val="00765F19"/>
    <w:rsid w:val="007737C7"/>
    <w:rsid w:val="00780404"/>
    <w:rsid w:val="00783594"/>
    <w:rsid w:val="00783FF0"/>
    <w:rsid w:val="0079153F"/>
    <w:rsid w:val="00791EA9"/>
    <w:rsid w:val="007A122D"/>
    <w:rsid w:val="007B108B"/>
    <w:rsid w:val="007B61D7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13E69"/>
    <w:rsid w:val="00821E8A"/>
    <w:rsid w:val="0082411E"/>
    <w:rsid w:val="008313E3"/>
    <w:rsid w:val="00835FA6"/>
    <w:rsid w:val="00836FCF"/>
    <w:rsid w:val="00850077"/>
    <w:rsid w:val="0087079D"/>
    <w:rsid w:val="008755B2"/>
    <w:rsid w:val="00877B98"/>
    <w:rsid w:val="00884A9A"/>
    <w:rsid w:val="0088654A"/>
    <w:rsid w:val="00886AD3"/>
    <w:rsid w:val="00886FEC"/>
    <w:rsid w:val="008A5710"/>
    <w:rsid w:val="008B0921"/>
    <w:rsid w:val="008B22C7"/>
    <w:rsid w:val="008B4FD6"/>
    <w:rsid w:val="008C1A41"/>
    <w:rsid w:val="008D0C57"/>
    <w:rsid w:val="008D4A0B"/>
    <w:rsid w:val="008E13CE"/>
    <w:rsid w:val="008E2C6C"/>
    <w:rsid w:val="008E6F97"/>
    <w:rsid w:val="00924FFC"/>
    <w:rsid w:val="00926A91"/>
    <w:rsid w:val="009338D6"/>
    <w:rsid w:val="009506D6"/>
    <w:rsid w:val="009545AE"/>
    <w:rsid w:val="00970AB4"/>
    <w:rsid w:val="00971F70"/>
    <w:rsid w:val="00972DB6"/>
    <w:rsid w:val="009819E7"/>
    <w:rsid w:val="00982B33"/>
    <w:rsid w:val="00991466"/>
    <w:rsid w:val="00991859"/>
    <w:rsid w:val="009976F7"/>
    <w:rsid w:val="00997880"/>
    <w:rsid w:val="009A1FB0"/>
    <w:rsid w:val="009B1793"/>
    <w:rsid w:val="009B5FC9"/>
    <w:rsid w:val="009B68CD"/>
    <w:rsid w:val="009C45F7"/>
    <w:rsid w:val="009D17F4"/>
    <w:rsid w:val="009D683D"/>
    <w:rsid w:val="009F2036"/>
    <w:rsid w:val="009F63CC"/>
    <w:rsid w:val="00A05624"/>
    <w:rsid w:val="00A10137"/>
    <w:rsid w:val="00A1548D"/>
    <w:rsid w:val="00A33326"/>
    <w:rsid w:val="00A37656"/>
    <w:rsid w:val="00A37CE3"/>
    <w:rsid w:val="00A40B01"/>
    <w:rsid w:val="00A4632D"/>
    <w:rsid w:val="00A52938"/>
    <w:rsid w:val="00A60076"/>
    <w:rsid w:val="00A63D60"/>
    <w:rsid w:val="00A66C4F"/>
    <w:rsid w:val="00A674F0"/>
    <w:rsid w:val="00A7110D"/>
    <w:rsid w:val="00A72234"/>
    <w:rsid w:val="00A77829"/>
    <w:rsid w:val="00A8203E"/>
    <w:rsid w:val="00A878B3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7655"/>
    <w:rsid w:val="00B51E10"/>
    <w:rsid w:val="00B62931"/>
    <w:rsid w:val="00B6691D"/>
    <w:rsid w:val="00B73B68"/>
    <w:rsid w:val="00B74943"/>
    <w:rsid w:val="00B804F5"/>
    <w:rsid w:val="00B84E62"/>
    <w:rsid w:val="00B86AF8"/>
    <w:rsid w:val="00B87521"/>
    <w:rsid w:val="00B9170F"/>
    <w:rsid w:val="00B95451"/>
    <w:rsid w:val="00BA0FD5"/>
    <w:rsid w:val="00BA5D70"/>
    <w:rsid w:val="00BA75E5"/>
    <w:rsid w:val="00BC4C94"/>
    <w:rsid w:val="00BC595A"/>
    <w:rsid w:val="00BC7DBE"/>
    <w:rsid w:val="00BD0533"/>
    <w:rsid w:val="00BD4511"/>
    <w:rsid w:val="00BF5DB6"/>
    <w:rsid w:val="00BF74CA"/>
    <w:rsid w:val="00C0089A"/>
    <w:rsid w:val="00C100BA"/>
    <w:rsid w:val="00C31AFF"/>
    <w:rsid w:val="00C3494D"/>
    <w:rsid w:val="00C43CD4"/>
    <w:rsid w:val="00C45473"/>
    <w:rsid w:val="00C53A03"/>
    <w:rsid w:val="00C547D7"/>
    <w:rsid w:val="00C723B3"/>
    <w:rsid w:val="00C73000"/>
    <w:rsid w:val="00C85AFF"/>
    <w:rsid w:val="00C972D2"/>
    <w:rsid w:val="00C97889"/>
    <w:rsid w:val="00CA16C0"/>
    <w:rsid w:val="00CB7ED3"/>
    <w:rsid w:val="00CC4CAD"/>
    <w:rsid w:val="00CC4D8F"/>
    <w:rsid w:val="00CC645D"/>
    <w:rsid w:val="00CC7E17"/>
    <w:rsid w:val="00CE1849"/>
    <w:rsid w:val="00CE59A2"/>
    <w:rsid w:val="00D03D8C"/>
    <w:rsid w:val="00D11EC7"/>
    <w:rsid w:val="00D15167"/>
    <w:rsid w:val="00D275ED"/>
    <w:rsid w:val="00D37D27"/>
    <w:rsid w:val="00D5355E"/>
    <w:rsid w:val="00D53C73"/>
    <w:rsid w:val="00D55439"/>
    <w:rsid w:val="00D628EC"/>
    <w:rsid w:val="00D80042"/>
    <w:rsid w:val="00D85037"/>
    <w:rsid w:val="00D964DC"/>
    <w:rsid w:val="00D9784A"/>
    <w:rsid w:val="00D97DAD"/>
    <w:rsid w:val="00DE1521"/>
    <w:rsid w:val="00DE3ACC"/>
    <w:rsid w:val="00E009B4"/>
    <w:rsid w:val="00E05409"/>
    <w:rsid w:val="00E14F81"/>
    <w:rsid w:val="00E17A50"/>
    <w:rsid w:val="00E21373"/>
    <w:rsid w:val="00E25A45"/>
    <w:rsid w:val="00E308E9"/>
    <w:rsid w:val="00E36D22"/>
    <w:rsid w:val="00E436C3"/>
    <w:rsid w:val="00E46248"/>
    <w:rsid w:val="00E54B4F"/>
    <w:rsid w:val="00E60162"/>
    <w:rsid w:val="00E61EC3"/>
    <w:rsid w:val="00E63EF8"/>
    <w:rsid w:val="00E7381F"/>
    <w:rsid w:val="00E8602F"/>
    <w:rsid w:val="00EB0B49"/>
    <w:rsid w:val="00EB0F29"/>
    <w:rsid w:val="00EB47DE"/>
    <w:rsid w:val="00EB5E69"/>
    <w:rsid w:val="00EB6CD1"/>
    <w:rsid w:val="00EC6611"/>
    <w:rsid w:val="00ED5F1E"/>
    <w:rsid w:val="00ED6D23"/>
    <w:rsid w:val="00ED78C3"/>
    <w:rsid w:val="00EE30EF"/>
    <w:rsid w:val="00EE5146"/>
    <w:rsid w:val="00EF51C7"/>
    <w:rsid w:val="00EF7E69"/>
    <w:rsid w:val="00F000C3"/>
    <w:rsid w:val="00F0347A"/>
    <w:rsid w:val="00F035A6"/>
    <w:rsid w:val="00F07218"/>
    <w:rsid w:val="00F13376"/>
    <w:rsid w:val="00F44749"/>
    <w:rsid w:val="00F53882"/>
    <w:rsid w:val="00F7332E"/>
    <w:rsid w:val="00F8433D"/>
    <w:rsid w:val="00F90125"/>
    <w:rsid w:val="00F950B8"/>
    <w:rsid w:val="00F96F13"/>
    <w:rsid w:val="00FA0482"/>
    <w:rsid w:val="00FA5CC2"/>
    <w:rsid w:val="00FD369A"/>
    <w:rsid w:val="00FD3760"/>
    <w:rsid w:val="00FD40CF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EF"/>
    <w:rPr>
      <w:rFonts w:ascii="Segoe UI" w:eastAsia="Calibr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EB47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-wm-default">
    <w:name w:val="-wm-default"/>
    <w:basedOn w:val="Normln"/>
    <w:rsid w:val="00A0562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42407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202</cp:revision>
  <cp:lastPrinted>2024-09-30T13:10:00Z</cp:lastPrinted>
  <dcterms:created xsi:type="dcterms:W3CDTF">2018-01-22T09:34:00Z</dcterms:created>
  <dcterms:modified xsi:type="dcterms:W3CDTF">2024-12-17T08:22:00Z</dcterms:modified>
</cp:coreProperties>
</file>